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1D" w:rsidRPr="00547E4A" w:rsidRDefault="0003581D" w:rsidP="0003581D">
      <w:pPr>
        <w:pStyle w:val="c6"/>
        <w:shd w:val="clear" w:color="auto" w:fill="FFFFFF"/>
        <w:spacing w:before="0" w:beforeAutospacing="0" w:after="0" w:afterAutospacing="0"/>
        <w:jc w:val="right"/>
        <w:rPr>
          <w:rStyle w:val="c4"/>
          <w:bCs/>
          <w:color w:val="000000"/>
          <w:sz w:val="28"/>
          <w:szCs w:val="28"/>
        </w:rPr>
      </w:pPr>
      <w:r>
        <w:rPr>
          <w:rStyle w:val="c4"/>
          <w:bCs/>
          <w:color w:val="000000"/>
          <w:sz w:val="28"/>
          <w:szCs w:val="28"/>
        </w:rPr>
        <w:t>Музыкальный руководитель</w:t>
      </w:r>
    </w:p>
    <w:p w:rsidR="0003581D" w:rsidRPr="00547E4A" w:rsidRDefault="0003581D" w:rsidP="0003581D">
      <w:pPr>
        <w:pStyle w:val="c6"/>
        <w:shd w:val="clear" w:color="auto" w:fill="FFFFFF"/>
        <w:spacing w:before="0" w:beforeAutospacing="0" w:after="0" w:afterAutospacing="0"/>
        <w:jc w:val="right"/>
        <w:rPr>
          <w:rStyle w:val="c4"/>
          <w:bCs/>
          <w:color w:val="000000"/>
          <w:sz w:val="28"/>
          <w:szCs w:val="28"/>
        </w:rPr>
      </w:pPr>
      <w:r>
        <w:rPr>
          <w:rStyle w:val="c4"/>
          <w:bCs/>
          <w:color w:val="000000"/>
          <w:sz w:val="28"/>
          <w:szCs w:val="28"/>
        </w:rPr>
        <w:t>Санникова М.А.</w:t>
      </w:r>
    </w:p>
    <w:p w:rsidR="0003581D" w:rsidRDefault="0003581D" w:rsidP="0003581D">
      <w:pPr>
        <w:pStyle w:val="c6"/>
        <w:shd w:val="clear" w:color="auto" w:fill="FFFFFF"/>
        <w:spacing w:before="0" w:beforeAutospacing="0" w:after="0" w:afterAutospacing="0"/>
        <w:jc w:val="center"/>
        <w:rPr>
          <w:rStyle w:val="c4"/>
          <w:b/>
          <w:bCs/>
          <w:color w:val="000000"/>
          <w:sz w:val="28"/>
          <w:szCs w:val="28"/>
        </w:rPr>
      </w:pPr>
    </w:p>
    <w:p w:rsidR="0003581D" w:rsidRDefault="0003581D" w:rsidP="0003581D">
      <w:pPr>
        <w:pStyle w:val="c6"/>
        <w:shd w:val="clear" w:color="auto" w:fill="FFFFFF"/>
        <w:spacing w:before="0" w:beforeAutospacing="0" w:after="0" w:afterAutospacing="0"/>
        <w:jc w:val="center"/>
        <w:rPr>
          <w:rStyle w:val="c4"/>
          <w:b/>
          <w:bCs/>
          <w:color w:val="000000"/>
          <w:sz w:val="28"/>
          <w:szCs w:val="28"/>
        </w:rPr>
      </w:pPr>
    </w:p>
    <w:p w:rsidR="0003581D" w:rsidRPr="00547E4A" w:rsidRDefault="0003581D" w:rsidP="0003581D">
      <w:pPr>
        <w:pStyle w:val="c6"/>
        <w:shd w:val="clear" w:color="auto" w:fill="FFFFFF"/>
        <w:spacing w:before="0" w:beforeAutospacing="0" w:after="0" w:afterAutospacing="0"/>
        <w:jc w:val="center"/>
        <w:rPr>
          <w:color w:val="000000"/>
          <w:sz w:val="28"/>
          <w:szCs w:val="28"/>
        </w:rPr>
      </w:pPr>
      <w:r w:rsidRPr="00547E4A">
        <w:rPr>
          <w:rStyle w:val="c4"/>
          <w:b/>
          <w:bCs/>
          <w:color w:val="000000"/>
          <w:sz w:val="28"/>
          <w:szCs w:val="28"/>
        </w:rPr>
        <w:t>МУЗЫКАЛЬНЫЕ ИГРЫ</w:t>
      </w:r>
    </w:p>
    <w:p w:rsidR="0003581D" w:rsidRPr="00547E4A" w:rsidRDefault="0003581D" w:rsidP="0003581D">
      <w:pPr>
        <w:pStyle w:val="c6"/>
        <w:shd w:val="clear" w:color="auto" w:fill="FFFFFF"/>
        <w:spacing w:before="0" w:beforeAutospacing="0" w:after="0" w:afterAutospacing="0"/>
        <w:jc w:val="center"/>
        <w:rPr>
          <w:color w:val="000000"/>
          <w:sz w:val="28"/>
          <w:szCs w:val="28"/>
        </w:rPr>
      </w:pPr>
      <w:r w:rsidRPr="00547E4A">
        <w:rPr>
          <w:rStyle w:val="c4"/>
          <w:b/>
          <w:bCs/>
          <w:color w:val="000000"/>
          <w:sz w:val="28"/>
          <w:szCs w:val="28"/>
        </w:rPr>
        <w:t>С РЕБЕНКОМ ДОМА</w:t>
      </w:r>
    </w:p>
    <w:p w:rsidR="0003581D" w:rsidRDefault="0003581D" w:rsidP="0003581D">
      <w:pPr>
        <w:shd w:val="clear" w:color="auto" w:fill="FFFFFF"/>
        <w:spacing w:after="0"/>
        <w:rPr>
          <w:rStyle w:val="c4"/>
          <w:b/>
          <w:color w:val="000000"/>
          <w:sz w:val="28"/>
          <w:szCs w:val="28"/>
        </w:rPr>
      </w:pPr>
    </w:p>
    <w:p w:rsidR="0003581D" w:rsidRDefault="0003581D" w:rsidP="0003581D">
      <w:pPr>
        <w:pStyle w:val="c1"/>
        <w:shd w:val="clear" w:color="auto" w:fill="FFFFFF"/>
        <w:spacing w:before="0" w:beforeAutospacing="0" w:after="0" w:afterAutospacing="0"/>
        <w:rPr>
          <w:rStyle w:val="c4"/>
          <w:b/>
          <w:color w:val="000000"/>
          <w:sz w:val="28"/>
          <w:szCs w:val="28"/>
        </w:rPr>
      </w:pPr>
    </w:p>
    <w:p w:rsidR="0003581D" w:rsidRDefault="0003581D" w:rsidP="0003581D">
      <w:pPr>
        <w:pStyle w:val="c1"/>
        <w:shd w:val="clear" w:color="auto" w:fill="FFFFFF"/>
        <w:spacing w:before="0" w:beforeAutospacing="0" w:after="0" w:afterAutospacing="0"/>
        <w:rPr>
          <w:rStyle w:val="c4"/>
          <w:b/>
          <w:color w:val="000000"/>
          <w:sz w:val="28"/>
          <w:szCs w:val="28"/>
        </w:rPr>
      </w:pPr>
    </w:p>
    <w:p w:rsidR="0003581D" w:rsidRPr="001F53F4" w:rsidRDefault="0003581D" w:rsidP="0003581D">
      <w:pPr>
        <w:pStyle w:val="c1"/>
        <w:numPr>
          <w:ilvl w:val="0"/>
          <w:numId w:val="1"/>
        </w:numPr>
        <w:shd w:val="clear" w:color="auto" w:fill="FFFFFF"/>
        <w:spacing w:before="0" w:beforeAutospacing="0" w:after="0" w:afterAutospacing="0"/>
        <w:rPr>
          <w:b/>
          <w:color w:val="000000"/>
          <w:sz w:val="28"/>
          <w:szCs w:val="28"/>
        </w:rPr>
      </w:pPr>
      <w:r w:rsidRPr="001F53F4">
        <w:rPr>
          <w:rStyle w:val="c4"/>
          <w:b/>
          <w:color w:val="000000"/>
          <w:sz w:val="28"/>
          <w:szCs w:val="28"/>
        </w:rPr>
        <w:t> </w:t>
      </w:r>
      <w:r w:rsidRPr="001F53F4">
        <w:rPr>
          <w:b/>
          <w:color w:val="000000"/>
          <w:sz w:val="28"/>
          <w:szCs w:val="28"/>
        </w:rPr>
        <w:t xml:space="preserve">Музыкальные игры с </w:t>
      </w:r>
      <w:proofErr w:type="gramStart"/>
      <w:r w:rsidRPr="001F53F4">
        <w:rPr>
          <w:b/>
          <w:color w:val="000000"/>
          <w:sz w:val="28"/>
          <w:szCs w:val="28"/>
        </w:rPr>
        <w:t>детьми  старшего</w:t>
      </w:r>
      <w:proofErr w:type="gramEnd"/>
      <w:r w:rsidRPr="001F53F4">
        <w:rPr>
          <w:b/>
          <w:color w:val="000000"/>
          <w:sz w:val="28"/>
          <w:szCs w:val="28"/>
        </w:rPr>
        <w:t xml:space="preserve">  дошкольного возраста</w:t>
      </w:r>
    </w:p>
    <w:p w:rsidR="0003581D" w:rsidRPr="00274B43" w:rsidRDefault="0003581D" w:rsidP="0003581D">
      <w:pPr>
        <w:pStyle w:val="c1"/>
        <w:shd w:val="clear" w:color="auto" w:fill="FFFFFF"/>
        <w:spacing w:before="0" w:beforeAutospacing="0" w:after="0" w:afterAutospacing="0"/>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w:t>
      </w:r>
      <w:r w:rsidRPr="00274B43">
        <w:rPr>
          <w:rStyle w:val="c0"/>
          <w:b/>
          <w:bCs/>
          <w:color w:val="000000"/>
          <w:sz w:val="28"/>
          <w:szCs w:val="28"/>
        </w:rPr>
        <w:t>Слушаем тишину»</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w:t>
      </w:r>
      <w:r>
        <w:rPr>
          <w:rStyle w:val="c4"/>
          <w:color w:val="000000"/>
          <w:sz w:val="28"/>
          <w:szCs w:val="28"/>
        </w:rPr>
        <w:t xml:space="preserve"> замереть и послушать… тишину, к</w:t>
      </w:r>
      <w:r w:rsidRPr="00274B43">
        <w:rPr>
          <w:rStyle w:val="c4"/>
          <w:color w:val="000000"/>
          <w:sz w:val="28"/>
          <w:szCs w:val="28"/>
        </w:rPr>
        <w:t xml:space="preserve">оторую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w:t>
      </w:r>
      <w:proofErr w:type="gramStart"/>
      <w:r w:rsidRPr="00274B43">
        <w:rPr>
          <w:rStyle w:val="c4"/>
          <w:color w:val="000000"/>
          <w:sz w:val="28"/>
          <w:szCs w:val="28"/>
        </w:rPr>
        <w:t>игры.—</w:t>
      </w:r>
      <w:proofErr w:type="gramEnd"/>
      <w:r w:rsidRPr="00274B43">
        <w:rPr>
          <w:rStyle w:val="c4"/>
          <w:color w:val="000000"/>
          <w:sz w:val="28"/>
          <w:szCs w:val="28"/>
        </w:rPr>
        <w:t xml:space="preserve"> Тише, — говорите вы. — Ещё тише. Совсем тихо. Давай сыграем — кто лучше услышит тишину и назовёт больше звуков. Говорим по </w:t>
      </w:r>
      <w:proofErr w:type="gramStart"/>
      <w:r w:rsidRPr="00274B43">
        <w:rPr>
          <w:rStyle w:val="c4"/>
          <w:color w:val="000000"/>
          <w:sz w:val="28"/>
          <w:szCs w:val="28"/>
        </w:rPr>
        <w:t>очереди.—</w:t>
      </w:r>
      <w:proofErr w:type="gramEnd"/>
      <w:r w:rsidRPr="00274B43">
        <w:rPr>
          <w:rStyle w:val="c4"/>
          <w:color w:val="000000"/>
          <w:sz w:val="28"/>
          <w:szCs w:val="28"/>
        </w:rPr>
        <w:t xml:space="preserve"> Вот машина прошла. Вот птичка пропела. Гудок поезда. Чей-то разговор. Деревья прошелестели ветками. 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w:t>
      </w:r>
      <w:proofErr w:type="gramStart"/>
      <w:r w:rsidRPr="00274B43">
        <w:rPr>
          <w:rStyle w:val="c4"/>
          <w:color w:val="000000"/>
          <w:sz w:val="28"/>
          <w:szCs w:val="28"/>
        </w:rPr>
        <w:t>мгновение</w:t>
      </w:r>
      <w:proofErr w:type="gramEnd"/>
      <w:r w:rsidRPr="00274B43">
        <w:rPr>
          <w:rStyle w:val="c4"/>
          <w:color w:val="000000"/>
          <w:sz w:val="28"/>
          <w:szCs w:val="28"/>
        </w:rPr>
        <w:t xml:space="preserve"> и она оборвётся) — большое искусство. Как в музыке, так и в жизни…</w:t>
      </w:r>
      <w:r>
        <w:rPr>
          <w:rStyle w:val="c4"/>
          <w:color w:val="000000"/>
          <w:sz w:val="28"/>
          <w:szCs w:val="28"/>
        </w:rPr>
        <w:t xml:space="preserve"> </w:t>
      </w:r>
      <w:r w:rsidRPr="00274B43">
        <w:rPr>
          <w:rStyle w:val="c4"/>
          <w:color w:val="000000"/>
          <w:sz w:val="28"/>
          <w:szCs w:val="28"/>
        </w:rPr>
        <w:t xml:space="preserve">За каждый названный источник </w:t>
      </w:r>
      <w:proofErr w:type="gramStart"/>
      <w:r w:rsidRPr="00274B43">
        <w:rPr>
          <w:rStyle w:val="c4"/>
          <w:color w:val="000000"/>
          <w:sz w:val="28"/>
          <w:szCs w:val="28"/>
        </w:rPr>
        <w:t>звука</w:t>
      </w:r>
      <w:r>
        <w:rPr>
          <w:rStyle w:val="c4"/>
          <w:color w:val="000000"/>
          <w:sz w:val="28"/>
          <w:szCs w:val="28"/>
        </w:rPr>
        <w:t xml:space="preserve">, </w:t>
      </w:r>
      <w:r w:rsidRPr="00274B43">
        <w:rPr>
          <w:rStyle w:val="c4"/>
          <w:color w:val="000000"/>
          <w:sz w:val="28"/>
          <w:szCs w:val="28"/>
        </w:rPr>
        <w:t xml:space="preserve"> </w:t>
      </w:r>
      <w:r>
        <w:rPr>
          <w:rStyle w:val="c4"/>
          <w:color w:val="000000"/>
          <w:sz w:val="28"/>
          <w:szCs w:val="28"/>
        </w:rPr>
        <w:t>фишка</w:t>
      </w:r>
      <w:proofErr w:type="gramEnd"/>
      <w:r>
        <w:rPr>
          <w:rStyle w:val="c4"/>
          <w:color w:val="000000"/>
          <w:sz w:val="28"/>
          <w:szCs w:val="28"/>
        </w:rPr>
        <w:t xml:space="preserve">. </w:t>
      </w:r>
      <w:r w:rsidRPr="00274B43">
        <w:rPr>
          <w:rStyle w:val="c4"/>
          <w:color w:val="000000"/>
          <w:sz w:val="28"/>
          <w:szCs w:val="28"/>
        </w:rPr>
        <w:t xml:space="preserve"> Побеждает тот, кто назвал большее количество таких источников.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w:t>
      </w:r>
      <w:r w:rsidRPr="00274B43">
        <w:rPr>
          <w:rStyle w:val="c0"/>
          <w:b/>
          <w:bCs/>
          <w:color w:val="000000"/>
          <w:sz w:val="28"/>
          <w:szCs w:val="28"/>
        </w:rPr>
        <w:t>Рассказ-игра»</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xml:space="preserve">Любой из рассказов (например, о музыкальных инструментах) можно построить в виде игры. Для этого перед началом игры положите на стол </w:t>
      </w:r>
      <w:proofErr w:type="gramStart"/>
      <w:r>
        <w:rPr>
          <w:rStyle w:val="c4"/>
          <w:color w:val="000000"/>
          <w:sz w:val="28"/>
          <w:szCs w:val="28"/>
        </w:rPr>
        <w:t>заранее  приготовленные</w:t>
      </w:r>
      <w:proofErr w:type="gramEnd"/>
      <w:r>
        <w:rPr>
          <w:rStyle w:val="c4"/>
          <w:color w:val="000000"/>
          <w:sz w:val="28"/>
          <w:szCs w:val="28"/>
        </w:rPr>
        <w:t xml:space="preserve">   </w:t>
      </w:r>
      <w:r w:rsidRPr="00274B43">
        <w:rPr>
          <w:rStyle w:val="c4"/>
          <w:color w:val="000000"/>
          <w:sz w:val="28"/>
          <w:szCs w:val="28"/>
        </w:rPr>
        <w:t xml:space="preserve"> </w:t>
      </w:r>
      <w:r>
        <w:rPr>
          <w:rStyle w:val="c4"/>
          <w:color w:val="000000"/>
          <w:sz w:val="28"/>
          <w:szCs w:val="28"/>
        </w:rPr>
        <w:t>фишки, и начните беседу с ребенком</w:t>
      </w:r>
      <w:r w:rsidRPr="00274B43">
        <w:rPr>
          <w:rStyle w:val="c4"/>
          <w:color w:val="000000"/>
          <w:sz w:val="28"/>
          <w:szCs w:val="28"/>
        </w:rPr>
        <w:t>:—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w:t>
      </w:r>
      <w:r>
        <w:rPr>
          <w:rStyle w:val="c4"/>
          <w:color w:val="000000"/>
          <w:sz w:val="28"/>
          <w:szCs w:val="28"/>
        </w:rPr>
        <w:t xml:space="preserve"> </w:t>
      </w:r>
      <w:r w:rsidRPr="00274B43">
        <w:rPr>
          <w:rStyle w:val="c4"/>
          <w:color w:val="000000"/>
          <w:sz w:val="28"/>
          <w:szCs w:val="28"/>
        </w:rPr>
        <w:t xml:space="preserve">правильного — я. Победит тот, кто продвинется на большее количество </w:t>
      </w:r>
      <w:r>
        <w:rPr>
          <w:rStyle w:val="c4"/>
          <w:color w:val="000000"/>
          <w:sz w:val="28"/>
          <w:szCs w:val="28"/>
        </w:rPr>
        <w:t>фишек</w:t>
      </w:r>
      <w:r w:rsidRPr="00274B43">
        <w:rPr>
          <w:rStyle w:val="c4"/>
          <w:color w:val="000000"/>
          <w:sz w:val="28"/>
          <w:szCs w:val="28"/>
        </w:rPr>
        <w:t xml:space="preserve">. После такого предупреждения ребёнок слушает рассказ с особым интересом и вниманием. Игра — это святое. Естественно, что рассказ должен </w:t>
      </w:r>
      <w:r w:rsidRPr="00274B43">
        <w:rPr>
          <w:rStyle w:val="c4"/>
          <w:color w:val="000000"/>
          <w:sz w:val="28"/>
          <w:szCs w:val="28"/>
        </w:rPr>
        <w:lastRenderedPageBreak/>
        <w:t xml:space="preserve">быть коротким и, по возможности, занимательным. Вот, например, </w:t>
      </w:r>
      <w:r>
        <w:rPr>
          <w:rStyle w:val="c4"/>
          <w:color w:val="000000"/>
          <w:sz w:val="28"/>
          <w:szCs w:val="28"/>
        </w:rPr>
        <w:t>такой рассказ.</w:t>
      </w:r>
    </w:p>
    <w:p w:rsidR="0003581D" w:rsidRPr="00274B43" w:rsidRDefault="0003581D" w:rsidP="0003581D">
      <w:pPr>
        <w:pStyle w:val="c1"/>
        <w:shd w:val="clear" w:color="auto" w:fill="FFFFFF"/>
        <w:spacing w:before="0" w:beforeAutospacing="0" w:after="0" w:afterAutospacing="0"/>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w:t>
      </w:r>
      <w:r w:rsidRPr="00274B43">
        <w:rPr>
          <w:rStyle w:val="c0"/>
          <w:b/>
          <w:bCs/>
          <w:color w:val="000000"/>
          <w:sz w:val="28"/>
          <w:szCs w:val="28"/>
        </w:rPr>
        <w:t>Сказка о Барабане и Скрипке»</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5"/>
          <w:i/>
          <w:iCs/>
          <w:color w:val="000000"/>
          <w:sz w:val="28"/>
          <w:szCs w:val="28"/>
        </w:rPr>
        <w:t xml:space="preserve">В одном царстве жил Барабан. В этом музыкальном царстве жили самые разные музыкальные инструменты: скрипки, фортепиано, аккордеоны. </w:t>
      </w:r>
      <w:proofErr w:type="gramStart"/>
      <w:r w:rsidRPr="00274B43">
        <w:rPr>
          <w:rStyle w:val="c5"/>
          <w:i/>
          <w:iCs/>
          <w:color w:val="000000"/>
          <w:sz w:val="28"/>
          <w:szCs w:val="28"/>
        </w:rPr>
        <w:t>Но</w:t>
      </w:r>
      <w:r>
        <w:rPr>
          <w:rStyle w:val="c5"/>
          <w:i/>
          <w:iCs/>
          <w:color w:val="000000"/>
          <w:sz w:val="28"/>
          <w:szCs w:val="28"/>
        </w:rPr>
        <w:t xml:space="preserve">, </w:t>
      </w:r>
      <w:r w:rsidRPr="00274B43">
        <w:rPr>
          <w:rStyle w:val="c5"/>
          <w:i/>
          <w:iCs/>
          <w:color w:val="000000"/>
          <w:sz w:val="28"/>
          <w:szCs w:val="28"/>
        </w:rPr>
        <w:t> Барабан</w:t>
      </w:r>
      <w:proofErr w:type="gramEnd"/>
      <w:r w:rsidRPr="00274B43">
        <w:rPr>
          <w:rStyle w:val="c5"/>
          <w:i/>
          <w:iCs/>
          <w:color w:val="000000"/>
          <w:sz w:val="28"/>
          <w:szCs w:val="28"/>
        </w:rPr>
        <w:t xml:space="preserve"> был одним из самых известных и любимых. Потому что его язык понимали все. Потому что</w:t>
      </w:r>
      <w:r>
        <w:rPr>
          <w:rStyle w:val="c5"/>
          <w:i/>
          <w:iCs/>
          <w:color w:val="000000"/>
          <w:sz w:val="28"/>
          <w:szCs w:val="28"/>
        </w:rPr>
        <w:t>,</w:t>
      </w:r>
      <w:r w:rsidRPr="00274B43">
        <w:rPr>
          <w:rStyle w:val="c5"/>
          <w:i/>
          <w:iCs/>
          <w:color w:val="000000"/>
          <w:sz w:val="28"/>
          <w:szCs w:val="28"/>
        </w:rPr>
        <w:t xml:space="preserve"> он будил весь город по утрам своей звонкой и чёткой песенкой:</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5"/>
          <w:i/>
          <w:iCs/>
          <w:color w:val="000000"/>
          <w:sz w:val="28"/>
          <w:szCs w:val="28"/>
        </w:rPr>
        <w:t>Встало солнце утром рано,</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5"/>
          <w:i/>
          <w:iCs/>
          <w:color w:val="000000"/>
          <w:sz w:val="28"/>
          <w:szCs w:val="28"/>
        </w:rPr>
        <w:t>Слышен голос Барабана,</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proofErr w:type="gramStart"/>
      <w:r w:rsidRPr="00274B43">
        <w:rPr>
          <w:rStyle w:val="c5"/>
          <w:i/>
          <w:iCs/>
          <w:color w:val="000000"/>
          <w:sz w:val="28"/>
          <w:szCs w:val="28"/>
        </w:rPr>
        <w:t>Тра-та</w:t>
      </w:r>
      <w:proofErr w:type="gramEnd"/>
      <w:r w:rsidRPr="00274B43">
        <w:rPr>
          <w:rStyle w:val="c5"/>
          <w:i/>
          <w:iCs/>
          <w:color w:val="000000"/>
          <w:sz w:val="28"/>
          <w:szCs w:val="28"/>
        </w:rPr>
        <w:t>-та-та-та-та-та-та.</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5"/>
          <w:i/>
          <w:iCs/>
          <w:color w:val="000000"/>
          <w:sz w:val="28"/>
          <w:szCs w:val="28"/>
        </w:rPr>
        <w:t>Открывайте ворота.</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5"/>
          <w:i/>
          <w:iCs/>
          <w:color w:val="000000"/>
          <w:sz w:val="28"/>
          <w:szCs w:val="28"/>
        </w:rPr>
        <w:t>Город просыпался, и все говорили: «Как хорошо, что у нас в городе живёт Барабан. Иначе мы могли бы опоздать на работу». Когда Барабан подрос, король этого царства —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2"/>
          <w:i/>
          <w:iCs/>
          <w:color w:val="000000"/>
          <w:sz w:val="28"/>
          <w:szCs w:val="28"/>
        </w:rPr>
        <w:t>До, ре, ми, фа, соль, ля,</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5"/>
          <w:i/>
          <w:iCs/>
          <w:color w:val="000000"/>
          <w:sz w:val="28"/>
          <w:szCs w:val="28"/>
        </w:rPr>
        <w:t>Завтра бал у короля.</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5"/>
          <w:i/>
          <w:iCs/>
          <w:color w:val="000000"/>
          <w:sz w:val="28"/>
          <w:szCs w:val="28"/>
        </w:rPr>
        <w:t>Приходи, ми, фа, соль, ля,</w:t>
      </w:r>
    </w:p>
    <w:p w:rsidR="0003581D" w:rsidRPr="00274B43" w:rsidRDefault="0003581D" w:rsidP="0003581D">
      <w:pPr>
        <w:pStyle w:val="c6"/>
        <w:shd w:val="clear" w:color="auto" w:fill="FFFFFF"/>
        <w:spacing w:before="0" w:beforeAutospacing="0" w:after="0" w:afterAutospacing="0" w:line="276" w:lineRule="auto"/>
        <w:jc w:val="center"/>
        <w:rPr>
          <w:color w:val="000000"/>
          <w:sz w:val="28"/>
          <w:szCs w:val="28"/>
        </w:rPr>
      </w:pPr>
      <w:r w:rsidRPr="00274B43">
        <w:rPr>
          <w:rStyle w:val="c5"/>
          <w:i/>
          <w:iCs/>
          <w:color w:val="000000"/>
          <w:sz w:val="28"/>
          <w:szCs w:val="28"/>
        </w:rPr>
        <w:t>Ждать тебя там буду я!</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5"/>
          <w:i/>
          <w:iCs/>
          <w:color w:val="000000"/>
          <w:sz w:val="28"/>
          <w:szCs w:val="28"/>
        </w:rPr>
        <w:t>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xml:space="preserve">Неплохо, если после заключительных слов сказки вы включите эту популярную музыку Мендельсона. 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w:t>
      </w:r>
      <w:r w:rsidRPr="00274B43">
        <w:rPr>
          <w:rStyle w:val="c4"/>
          <w:color w:val="000000"/>
          <w:sz w:val="28"/>
          <w:szCs w:val="28"/>
        </w:rPr>
        <w:lastRenderedPageBreak/>
        <w:t>музыка, которая прозвучала после свадьбы?  Разумеется, вопросы могут быть другими. Как, впрочем, и сказка, которую вы, возможно, сочините</w:t>
      </w:r>
      <w:r>
        <w:rPr>
          <w:rStyle w:val="c4"/>
          <w:color w:val="000000"/>
          <w:sz w:val="28"/>
          <w:szCs w:val="28"/>
        </w:rPr>
        <w:t xml:space="preserve"> сами</w:t>
      </w:r>
      <w:r w:rsidRPr="00274B43">
        <w:rPr>
          <w:rStyle w:val="c4"/>
          <w:color w:val="000000"/>
          <w:sz w:val="28"/>
          <w:szCs w:val="28"/>
        </w:rPr>
        <w:t xml:space="preserve">. </w:t>
      </w:r>
      <w:proofErr w:type="gramStart"/>
      <w:r>
        <w:rPr>
          <w:rStyle w:val="c4"/>
          <w:color w:val="000000"/>
          <w:sz w:val="28"/>
          <w:szCs w:val="28"/>
        </w:rPr>
        <w:t>Ответивший  на</w:t>
      </w:r>
      <w:proofErr w:type="gramEnd"/>
      <w:r>
        <w:rPr>
          <w:rStyle w:val="c4"/>
          <w:color w:val="000000"/>
          <w:sz w:val="28"/>
          <w:szCs w:val="28"/>
        </w:rPr>
        <w:t xml:space="preserve"> вопрос правильно - </w:t>
      </w:r>
      <w:r w:rsidRPr="00274B43">
        <w:rPr>
          <w:rStyle w:val="c4"/>
          <w:color w:val="000000"/>
          <w:sz w:val="28"/>
          <w:szCs w:val="28"/>
        </w:rPr>
        <w:t xml:space="preserve"> продвигает фишку вперёд.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w:t>
      </w:r>
      <w:proofErr w:type="gramStart"/>
      <w:r w:rsidRPr="00274B43">
        <w:rPr>
          <w:rStyle w:val="c4"/>
          <w:color w:val="000000"/>
          <w:sz w:val="28"/>
          <w:szCs w:val="28"/>
        </w:rPr>
        <w:t xml:space="preserve">выучить </w:t>
      </w:r>
      <w:r>
        <w:rPr>
          <w:rStyle w:val="c4"/>
          <w:color w:val="000000"/>
          <w:sz w:val="28"/>
          <w:szCs w:val="28"/>
        </w:rPr>
        <w:t xml:space="preserve"> даже</w:t>
      </w:r>
      <w:proofErr w:type="gramEnd"/>
      <w:r>
        <w:rPr>
          <w:rStyle w:val="c4"/>
          <w:color w:val="000000"/>
          <w:sz w:val="28"/>
          <w:szCs w:val="28"/>
        </w:rPr>
        <w:t xml:space="preserve"> </w:t>
      </w:r>
      <w:r w:rsidRPr="00274B43">
        <w:rPr>
          <w:rStyle w:val="c4"/>
          <w:color w:val="000000"/>
          <w:sz w:val="28"/>
          <w:szCs w:val="28"/>
        </w:rPr>
        <w:t>ноты в 3-4 года, что называется, играючи.</w:t>
      </w:r>
    </w:p>
    <w:p w:rsidR="0003581D" w:rsidRDefault="0003581D" w:rsidP="0003581D">
      <w:pPr>
        <w:pStyle w:val="c1"/>
        <w:shd w:val="clear" w:color="auto" w:fill="FFFFFF"/>
        <w:spacing w:before="0" w:beforeAutospacing="0" w:after="0" w:afterAutospacing="0" w:line="276" w:lineRule="auto"/>
        <w:rPr>
          <w:rStyle w:val="c0"/>
          <w:b/>
          <w:bCs/>
          <w:color w:val="000000"/>
          <w:sz w:val="28"/>
          <w:szCs w:val="28"/>
        </w:rPr>
      </w:pP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0"/>
          <w:b/>
          <w:bCs/>
          <w:color w:val="000000"/>
          <w:sz w:val="28"/>
          <w:szCs w:val="28"/>
        </w:rPr>
        <w:t xml:space="preserve"> «Учим ноты»</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xml:space="preserve">Нарисуйте на листе бумаге пять линеечек и отчётливо цветным фломастером напишите три ноты: до, ре, ми. На первой добавочной линейке — до. Под первой линейкой — ре. На первой — ми. Положите лист на видном месте. Объясните </w:t>
      </w:r>
      <w:r>
        <w:rPr>
          <w:rStyle w:val="c4"/>
          <w:color w:val="000000"/>
          <w:sz w:val="28"/>
          <w:szCs w:val="28"/>
        </w:rPr>
        <w:t>ребенку</w:t>
      </w:r>
      <w:r w:rsidRPr="00274B43">
        <w:rPr>
          <w:rStyle w:val="c4"/>
          <w:color w:val="000000"/>
          <w:sz w:val="28"/>
          <w:szCs w:val="28"/>
        </w:rPr>
        <w:t>, как называются ноты. И можно, подготовив всё те же кружки с фишками, приступать к игре.</w:t>
      </w:r>
      <w:r>
        <w:rPr>
          <w:rStyle w:val="c4"/>
          <w:color w:val="000000"/>
          <w:sz w:val="28"/>
          <w:szCs w:val="28"/>
        </w:rPr>
        <w:t xml:space="preserve"> </w:t>
      </w:r>
      <w:r w:rsidRPr="00274B43">
        <w:rPr>
          <w:rStyle w:val="c4"/>
          <w:color w:val="000000"/>
          <w:sz w:val="28"/>
          <w:szCs w:val="28"/>
        </w:rPr>
        <w:t>Вы спрашиваете ребенка, какая это нота, показывая поочерёдно на до, ре и ми. Условия игры не меняются: в случае правильного ответа фишку двигает ребёнок. В случае неправильного — вы. Постепенно увеличиваем количество нот до одной октавы.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tabs>
          <w:tab w:val="left" w:pos="6240"/>
        </w:tabs>
        <w:spacing w:before="0" w:beforeAutospacing="0" w:after="0" w:afterAutospacing="0" w:line="276" w:lineRule="auto"/>
        <w:rPr>
          <w:color w:val="000000"/>
          <w:sz w:val="28"/>
          <w:szCs w:val="28"/>
        </w:rPr>
      </w:pPr>
      <w:r w:rsidRPr="00274B43">
        <w:rPr>
          <w:rStyle w:val="c2"/>
          <w:color w:val="000000"/>
          <w:sz w:val="28"/>
          <w:szCs w:val="28"/>
        </w:rPr>
        <w:t>«</w:t>
      </w:r>
      <w:r w:rsidRPr="00274B43">
        <w:rPr>
          <w:rStyle w:val="c0"/>
          <w:b/>
          <w:bCs/>
          <w:color w:val="000000"/>
          <w:sz w:val="28"/>
          <w:szCs w:val="28"/>
        </w:rPr>
        <w:t>Играем по нотам»</w:t>
      </w:r>
      <w:r w:rsidRPr="00274B43">
        <w:rPr>
          <w:rStyle w:val="c4"/>
          <w:color w:val="000000"/>
          <w:sz w:val="28"/>
          <w:szCs w:val="28"/>
        </w:rPr>
        <w:t>     </w:t>
      </w:r>
      <w:r>
        <w:rPr>
          <w:rStyle w:val="c4"/>
          <w:color w:val="000000"/>
          <w:sz w:val="28"/>
          <w:szCs w:val="28"/>
        </w:rPr>
        <w:tab/>
      </w:r>
    </w:p>
    <w:p w:rsidR="0003581D" w:rsidRDefault="0003581D" w:rsidP="0003581D">
      <w:pPr>
        <w:pStyle w:val="c1"/>
        <w:shd w:val="clear" w:color="auto" w:fill="FFFFFF"/>
        <w:spacing w:before="0" w:beforeAutospacing="0" w:after="0" w:afterAutospacing="0" w:line="276" w:lineRule="auto"/>
        <w:ind w:firstLine="708"/>
        <w:rPr>
          <w:rStyle w:val="c4"/>
          <w:color w:val="000000"/>
          <w:sz w:val="28"/>
          <w:szCs w:val="28"/>
        </w:rPr>
      </w:pPr>
      <w:r w:rsidRPr="00274B43">
        <w:rPr>
          <w:rStyle w:val="c2"/>
          <w:color w:val="000000"/>
          <w:sz w:val="28"/>
          <w:szCs w:val="28"/>
        </w:rPr>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w:t>
      </w:r>
      <w:r>
        <w:rPr>
          <w:rStyle w:val="c2"/>
          <w:color w:val="000000"/>
          <w:sz w:val="28"/>
          <w:szCs w:val="28"/>
        </w:rPr>
        <w:t>чатанные ноты, которые можно найти и в магазинах, и в Интернете.</w:t>
      </w:r>
      <w:r w:rsidRPr="00274B43">
        <w:rPr>
          <w:rStyle w:val="c2"/>
          <w:color w:val="000000"/>
          <w:sz w:val="28"/>
          <w:szCs w:val="28"/>
        </w:rPr>
        <w:t xml:space="preserve">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0"/>
          <w:b/>
          <w:bCs/>
          <w:color w:val="000000"/>
          <w:sz w:val="28"/>
          <w:szCs w:val="28"/>
        </w:rPr>
        <w:t>«Угадай клавишу»</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xml:space="preserve">Попросите ребёнка отвернуться и нажмите одну из 3-х клавиш: до, ре, ми. Задача малыша нажать на эти клавиши и найти ту, которую вы ему </w:t>
      </w:r>
      <w:r w:rsidRPr="00274B43">
        <w:rPr>
          <w:rStyle w:val="c4"/>
          <w:color w:val="000000"/>
          <w:sz w:val="28"/>
          <w:szCs w:val="28"/>
        </w:rPr>
        <w:lastRenderedPageBreak/>
        <w:t>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 «</w:t>
      </w:r>
      <w:r w:rsidRPr="00274B43">
        <w:rPr>
          <w:rStyle w:val="c0"/>
          <w:b/>
          <w:bCs/>
          <w:color w:val="000000"/>
          <w:sz w:val="28"/>
          <w:szCs w:val="28"/>
        </w:rPr>
        <w:t>Кто первый запоёт»</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w:t>
      </w:r>
      <w:r w:rsidRPr="00274B43">
        <w:rPr>
          <w:rStyle w:val="c0"/>
          <w:b/>
          <w:bCs/>
          <w:color w:val="000000"/>
          <w:sz w:val="28"/>
          <w:szCs w:val="28"/>
        </w:rPr>
        <w:t>Простучи ритм»</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 «</w:t>
      </w:r>
      <w:r w:rsidRPr="00274B43">
        <w:rPr>
          <w:rStyle w:val="c0"/>
          <w:b/>
          <w:bCs/>
          <w:color w:val="000000"/>
          <w:sz w:val="28"/>
          <w:szCs w:val="28"/>
        </w:rPr>
        <w:t>Послание африканскому племени»</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2"/>
          <w:color w:val="000000"/>
          <w:sz w:val="28"/>
          <w:szCs w:val="28"/>
        </w:rPr>
        <w:t>«</w:t>
      </w:r>
      <w:r w:rsidRPr="00274B43">
        <w:rPr>
          <w:rStyle w:val="c0"/>
          <w:b/>
          <w:bCs/>
          <w:color w:val="000000"/>
          <w:sz w:val="28"/>
          <w:szCs w:val="28"/>
        </w:rPr>
        <w:t>Кто лучше имитирует?»</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2"/>
          <w:color w:val="000000"/>
          <w:sz w:val="28"/>
          <w:szCs w:val="28"/>
        </w:rPr>
        <w:t>Кто лучше имитирует, изображая под весёлую музыку игру в мяч, в снежки, фигурное катание и т.п.</w:t>
      </w:r>
      <w:r w:rsidRPr="00274B43">
        <w:rPr>
          <w:rStyle w:val="c4"/>
          <w:b/>
          <w:bCs/>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0"/>
          <w:b/>
          <w:bCs/>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0"/>
          <w:b/>
          <w:bCs/>
          <w:color w:val="000000"/>
          <w:sz w:val="28"/>
          <w:szCs w:val="28"/>
        </w:rPr>
        <w:t xml:space="preserve">«Придумай </w:t>
      </w:r>
      <w:proofErr w:type="gramStart"/>
      <w:r w:rsidRPr="00274B43">
        <w:rPr>
          <w:rStyle w:val="c0"/>
          <w:b/>
          <w:bCs/>
          <w:color w:val="000000"/>
          <w:sz w:val="28"/>
          <w:szCs w:val="28"/>
        </w:rPr>
        <w:t>танцевальные  движения</w:t>
      </w:r>
      <w:proofErr w:type="gramEnd"/>
      <w:r w:rsidRPr="00274B43">
        <w:rPr>
          <w:rStyle w:val="c0"/>
          <w:b/>
          <w:bCs/>
          <w:color w:val="000000"/>
          <w:sz w:val="28"/>
          <w:szCs w:val="28"/>
        </w:rPr>
        <w:t>»</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Кто больше придумает движений под различные танцы: цыганочку, польку, русский перепляс, быстрый современный танец и т.д.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rPr>
          <w:color w:val="000000"/>
          <w:sz w:val="28"/>
          <w:szCs w:val="28"/>
        </w:rPr>
      </w:pPr>
      <w:r w:rsidRPr="00274B43">
        <w:rPr>
          <w:rStyle w:val="c0"/>
          <w:b/>
          <w:bCs/>
          <w:color w:val="000000"/>
          <w:sz w:val="28"/>
          <w:szCs w:val="28"/>
        </w:rPr>
        <w:t>Танцевальная игра «Воробышек»</w:t>
      </w:r>
      <w:r w:rsidRPr="00274B43">
        <w:rPr>
          <w:rStyle w:val="c4"/>
          <w:color w:val="000000"/>
          <w:sz w:val="28"/>
          <w:szCs w:val="28"/>
        </w:rPr>
        <w:t>     </w:t>
      </w:r>
    </w:p>
    <w:p w:rsidR="0003581D" w:rsidRPr="00274B43" w:rsidRDefault="0003581D" w:rsidP="0003581D">
      <w:pPr>
        <w:pStyle w:val="c1"/>
        <w:shd w:val="clear" w:color="auto" w:fill="FFFFFF"/>
        <w:spacing w:before="0" w:beforeAutospacing="0" w:after="0" w:afterAutospacing="0" w:line="276" w:lineRule="auto"/>
        <w:ind w:firstLine="708"/>
        <w:rPr>
          <w:color w:val="000000"/>
          <w:sz w:val="28"/>
          <w:szCs w:val="28"/>
        </w:rPr>
      </w:pPr>
      <w:r w:rsidRPr="00274B43">
        <w:rPr>
          <w:rStyle w:val="c4"/>
          <w:color w:val="000000"/>
          <w:sz w:val="28"/>
          <w:szCs w:val="28"/>
        </w:rPr>
        <w:t>Если у вас семейный праздник, пришли в гости дети, то в эту игру они сыграют с особенным удовольствие</w:t>
      </w:r>
      <w:r>
        <w:rPr>
          <w:rStyle w:val="c4"/>
          <w:color w:val="000000"/>
          <w:sz w:val="28"/>
          <w:szCs w:val="28"/>
        </w:rPr>
        <w:t>м. Все встают в </w:t>
      </w:r>
      <w:proofErr w:type="gramStart"/>
      <w:r>
        <w:rPr>
          <w:rStyle w:val="c4"/>
          <w:color w:val="000000"/>
          <w:sz w:val="28"/>
          <w:szCs w:val="28"/>
        </w:rPr>
        <w:t>круг,  в</w:t>
      </w:r>
      <w:proofErr w:type="gramEnd"/>
      <w:r>
        <w:rPr>
          <w:rStyle w:val="c4"/>
          <w:color w:val="000000"/>
          <w:sz w:val="28"/>
          <w:szCs w:val="28"/>
        </w:rPr>
        <w:t> центре «</w:t>
      </w:r>
      <w:r w:rsidRPr="00274B43">
        <w:rPr>
          <w:rStyle w:val="c4"/>
          <w:color w:val="000000"/>
          <w:sz w:val="28"/>
          <w:szCs w:val="28"/>
        </w:rPr>
        <w:t>воробышек».</w:t>
      </w:r>
      <w:r>
        <w:rPr>
          <w:rStyle w:val="c4"/>
          <w:color w:val="000000"/>
          <w:sz w:val="28"/>
          <w:szCs w:val="28"/>
        </w:rPr>
        <w:t xml:space="preserve">  (Это народная игра, но ее можно адаптировать к различным </w:t>
      </w:r>
      <w:proofErr w:type="gramStart"/>
      <w:r>
        <w:rPr>
          <w:rStyle w:val="c4"/>
          <w:color w:val="000000"/>
          <w:sz w:val="28"/>
          <w:szCs w:val="28"/>
        </w:rPr>
        <w:t xml:space="preserve">ситуациям) </w:t>
      </w:r>
      <w:r w:rsidRPr="00274B43">
        <w:rPr>
          <w:rStyle w:val="c4"/>
          <w:color w:val="000000"/>
          <w:sz w:val="28"/>
          <w:szCs w:val="28"/>
        </w:rPr>
        <w:t xml:space="preserve"> Участники</w:t>
      </w:r>
      <w:proofErr w:type="gramEnd"/>
      <w:r w:rsidRPr="00274B43">
        <w:rPr>
          <w:rStyle w:val="c4"/>
          <w:color w:val="000000"/>
          <w:sz w:val="28"/>
          <w:szCs w:val="28"/>
        </w:rPr>
        <w:t xml:space="preserve"> двигаются по кругу и напевают на произвольный </w:t>
      </w:r>
      <w:r w:rsidRPr="00274B43">
        <w:rPr>
          <w:rStyle w:val="c4"/>
          <w:color w:val="000000"/>
          <w:sz w:val="28"/>
          <w:szCs w:val="28"/>
        </w:rPr>
        <w:lastRenderedPageBreak/>
        <w:t>мотив:</w:t>
      </w:r>
      <w:r>
        <w:rPr>
          <w:rStyle w:val="c4"/>
          <w:color w:val="000000"/>
          <w:sz w:val="28"/>
          <w:szCs w:val="28"/>
        </w:rPr>
        <w:t xml:space="preserve"> </w:t>
      </w:r>
      <w:r w:rsidRPr="00274B43">
        <w:rPr>
          <w:rStyle w:val="c4"/>
          <w:color w:val="000000"/>
          <w:sz w:val="28"/>
          <w:szCs w:val="28"/>
        </w:rPr>
        <w:t>Покажи, покажи, воробышек,</w:t>
      </w:r>
      <w:r>
        <w:rPr>
          <w:rStyle w:val="c4"/>
          <w:color w:val="000000"/>
          <w:sz w:val="28"/>
          <w:szCs w:val="28"/>
        </w:rPr>
        <w:t xml:space="preserve"> </w:t>
      </w:r>
      <w:r w:rsidRPr="00274B43">
        <w:rPr>
          <w:rStyle w:val="c4"/>
          <w:color w:val="000000"/>
          <w:sz w:val="28"/>
          <w:szCs w:val="28"/>
        </w:rPr>
        <w:t>Как девицы ходят. (Воробышек показывает, и все повторяют его движения) Покажи, покажи, воробышек,</w:t>
      </w:r>
      <w:r>
        <w:rPr>
          <w:rStyle w:val="c4"/>
          <w:color w:val="000000"/>
          <w:sz w:val="28"/>
          <w:szCs w:val="28"/>
        </w:rPr>
        <w:t xml:space="preserve"> </w:t>
      </w:r>
      <w:proofErr w:type="gramStart"/>
      <w:r w:rsidRPr="00274B43">
        <w:rPr>
          <w:rStyle w:val="c4"/>
          <w:color w:val="000000"/>
          <w:sz w:val="28"/>
          <w:szCs w:val="28"/>
        </w:rPr>
        <w:t>Как</w:t>
      </w:r>
      <w:proofErr w:type="gramEnd"/>
      <w:r w:rsidRPr="00274B43">
        <w:rPr>
          <w:rStyle w:val="c4"/>
          <w:color w:val="000000"/>
          <w:sz w:val="28"/>
          <w:szCs w:val="28"/>
        </w:rPr>
        <w:t xml:space="preserve"> молодцы ходят. (Воробышек снова показывает)</w:t>
      </w:r>
      <w:r>
        <w:rPr>
          <w:rStyle w:val="c4"/>
          <w:color w:val="000000"/>
          <w:sz w:val="28"/>
          <w:szCs w:val="28"/>
        </w:rPr>
        <w:t xml:space="preserve"> </w:t>
      </w:r>
      <w:proofErr w:type="gramStart"/>
      <w:r w:rsidRPr="00274B43">
        <w:rPr>
          <w:rStyle w:val="c4"/>
          <w:color w:val="000000"/>
          <w:sz w:val="28"/>
          <w:szCs w:val="28"/>
        </w:rPr>
        <w:t>В</w:t>
      </w:r>
      <w:proofErr w:type="gramEnd"/>
      <w:r w:rsidRPr="00274B43">
        <w:rPr>
          <w:rStyle w:val="c4"/>
          <w:color w:val="000000"/>
          <w:sz w:val="28"/>
          <w:szCs w:val="28"/>
        </w:rPr>
        <w:t>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03581D" w:rsidRDefault="0003581D">
      <w:bookmarkStart w:id="0" w:name="_GoBack"/>
      <w:bookmarkEnd w:id="0"/>
    </w:p>
    <w:p w:rsidR="0003581D" w:rsidRDefault="0003581D" w:rsidP="0003581D">
      <w:pPr>
        <w:pStyle w:val="c1"/>
        <w:shd w:val="clear" w:color="auto" w:fill="FFFFFF"/>
        <w:spacing w:before="0" w:beforeAutospacing="0" w:after="0" w:afterAutospacing="0" w:line="276" w:lineRule="auto"/>
        <w:ind w:firstLine="708"/>
        <w:rPr>
          <w:rStyle w:val="c4"/>
          <w:color w:val="000000"/>
          <w:sz w:val="28"/>
          <w:szCs w:val="28"/>
        </w:rPr>
      </w:pPr>
      <w:r w:rsidRPr="00274B43">
        <w:rPr>
          <w:rStyle w:val="c4"/>
          <w:color w:val="000000"/>
          <w:sz w:val="28"/>
          <w:szCs w:val="28"/>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w:t>
      </w:r>
      <w:proofErr w:type="gramStart"/>
      <w:r w:rsidRPr="00274B43">
        <w:rPr>
          <w:rStyle w:val="c4"/>
          <w:color w:val="000000"/>
          <w:sz w:val="28"/>
          <w:szCs w:val="28"/>
        </w:rPr>
        <w:t xml:space="preserve">танцующих </w:t>
      </w:r>
      <w:r>
        <w:rPr>
          <w:rStyle w:val="c4"/>
          <w:color w:val="000000"/>
          <w:sz w:val="28"/>
          <w:szCs w:val="28"/>
        </w:rPr>
        <w:t>,</w:t>
      </w:r>
      <w:proofErr w:type="gramEnd"/>
      <w:r>
        <w:rPr>
          <w:rStyle w:val="c4"/>
          <w:color w:val="000000"/>
          <w:sz w:val="28"/>
          <w:szCs w:val="28"/>
        </w:rPr>
        <w:t xml:space="preserve"> </w:t>
      </w:r>
      <w:r w:rsidRPr="00274B43">
        <w:rPr>
          <w:rStyle w:val="c4"/>
          <w:color w:val="000000"/>
          <w:sz w:val="28"/>
          <w:szCs w:val="28"/>
        </w:rPr>
        <w:t>может как взрослый, так и  дети.     </w:t>
      </w:r>
    </w:p>
    <w:p w:rsidR="0003581D" w:rsidRDefault="0003581D" w:rsidP="0003581D">
      <w:pPr>
        <w:pStyle w:val="c1"/>
        <w:shd w:val="clear" w:color="auto" w:fill="FFFFFF"/>
        <w:spacing w:before="0" w:beforeAutospacing="0" w:after="0" w:afterAutospacing="0" w:line="276" w:lineRule="auto"/>
        <w:ind w:firstLine="708"/>
        <w:rPr>
          <w:rStyle w:val="c4"/>
          <w:color w:val="000000"/>
          <w:sz w:val="28"/>
          <w:szCs w:val="28"/>
        </w:rPr>
      </w:pPr>
    </w:p>
    <w:p w:rsidR="0003581D" w:rsidRPr="0047399E" w:rsidRDefault="0003581D" w:rsidP="0003581D">
      <w:pPr>
        <w:spacing w:after="0"/>
        <w:rPr>
          <w:rFonts w:ascii="Times New Roman" w:hAnsi="Times New Roman"/>
          <w:i/>
          <w:sz w:val="28"/>
          <w:szCs w:val="28"/>
        </w:rPr>
      </w:pPr>
      <w:r w:rsidRPr="0047399E">
        <w:rPr>
          <w:rStyle w:val="c4"/>
          <w:rFonts w:ascii="Times New Roman" w:hAnsi="Times New Roman"/>
          <w:color w:val="000000"/>
          <w:sz w:val="28"/>
          <w:szCs w:val="28"/>
        </w:rPr>
        <w:t xml:space="preserve">Уважаемы родители! Поиграйте с детьми, </w:t>
      </w:r>
      <w:proofErr w:type="gramStart"/>
      <w:r w:rsidRPr="0047399E">
        <w:rPr>
          <w:rStyle w:val="c4"/>
          <w:rFonts w:ascii="Times New Roman" w:hAnsi="Times New Roman"/>
          <w:color w:val="000000"/>
          <w:sz w:val="28"/>
          <w:szCs w:val="28"/>
        </w:rPr>
        <w:t>У</w:t>
      </w:r>
      <w:proofErr w:type="gramEnd"/>
      <w:r w:rsidRPr="0047399E">
        <w:rPr>
          <w:rStyle w:val="c4"/>
          <w:rFonts w:ascii="Times New Roman" w:hAnsi="Times New Roman"/>
          <w:color w:val="000000"/>
          <w:sz w:val="28"/>
          <w:szCs w:val="28"/>
        </w:rPr>
        <w:t xml:space="preserve"> вас не займет это много времени. </w:t>
      </w:r>
      <w:r w:rsidRPr="0047399E">
        <w:rPr>
          <w:rStyle w:val="a3"/>
          <w:rFonts w:ascii="Times New Roman" w:hAnsi="Times New Roman"/>
          <w:i w:val="0"/>
          <w:sz w:val="28"/>
          <w:szCs w:val="28"/>
          <w:shd w:val="clear" w:color="auto" w:fill="FFFFE7"/>
        </w:rPr>
        <w:t>Отнеситесь к музыкальной стороне развития своего ребенка со всей серьезностью, и вы обнаружите, что добились очень многого во всем, что связано с его правильным воспитанием.</w:t>
      </w:r>
    </w:p>
    <w:p w:rsidR="0003581D" w:rsidRDefault="0003581D"/>
    <w:sectPr w:rsidR="0003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5728D"/>
    <w:multiLevelType w:val="hybridMultilevel"/>
    <w:tmpl w:val="0CC4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5A"/>
    <w:rsid w:val="0003581D"/>
    <w:rsid w:val="006D0E5A"/>
    <w:rsid w:val="0087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0B7E"/>
  <w15:chartTrackingRefBased/>
  <w15:docId w15:val="{2037F70B-E5EB-4CDC-A86D-3DD8475A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35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581D"/>
  </w:style>
  <w:style w:type="paragraph" w:customStyle="1" w:styleId="c1">
    <w:name w:val="c1"/>
    <w:basedOn w:val="a"/>
    <w:rsid w:val="00035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3581D"/>
  </w:style>
  <w:style w:type="character" w:customStyle="1" w:styleId="c2">
    <w:name w:val="c2"/>
    <w:basedOn w:val="a0"/>
    <w:rsid w:val="0003581D"/>
  </w:style>
  <w:style w:type="character" w:customStyle="1" w:styleId="c0">
    <w:name w:val="c0"/>
    <w:basedOn w:val="a0"/>
    <w:rsid w:val="0003581D"/>
  </w:style>
  <w:style w:type="character" w:styleId="a3">
    <w:name w:val="Emphasis"/>
    <w:basedOn w:val="a0"/>
    <w:uiPriority w:val="20"/>
    <w:qFormat/>
    <w:rsid w:val="00035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7798</Characters>
  <Application>Microsoft Office Word</Application>
  <DocSecurity>0</DocSecurity>
  <Lines>64</Lines>
  <Paragraphs>18</Paragraphs>
  <ScaleCrop>false</ScaleCrop>
  <Company>SPecialiST RePack</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2</cp:revision>
  <dcterms:created xsi:type="dcterms:W3CDTF">2020-05-15T08:00:00Z</dcterms:created>
  <dcterms:modified xsi:type="dcterms:W3CDTF">2020-05-15T08:01:00Z</dcterms:modified>
</cp:coreProperties>
</file>